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D5" w:rsidRPr="002111D5" w:rsidRDefault="002111D5" w:rsidP="002111D5">
      <w:pPr>
        <w:pStyle w:val="c1"/>
        <w:spacing w:before="0" w:beforeAutospacing="0" w:after="0" w:afterAutospacing="0"/>
        <w:jc w:val="center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ПАМЯТКА ДЛЯ РОДИТЕЛЕЙ</w:t>
      </w:r>
    </w:p>
    <w:p w:rsidR="002111D5" w:rsidRPr="002111D5" w:rsidRDefault="002111D5" w:rsidP="002111D5">
      <w:pPr>
        <w:pStyle w:val="c1"/>
        <w:spacing w:before="0" w:beforeAutospacing="0" w:after="0" w:afterAutospacing="0"/>
        <w:jc w:val="center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 </w:t>
      </w:r>
    </w:p>
    <w:p w:rsidR="002111D5" w:rsidRPr="002111D5" w:rsidRDefault="002111D5" w:rsidP="002111D5">
      <w:pPr>
        <w:pStyle w:val="c1"/>
        <w:spacing w:before="0" w:beforeAutospacing="0" w:after="0" w:afterAutospacing="0"/>
        <w:jc w:val="center"/>
        <w:rPr>
          <w:color w:val="000000"/>
          <w:sz w:val="22"/>
          <w:szCs w:val="20"/>
        </w:rPr>
      </w:pPr>
      <w:r w:rsidRPr="002111D5">
        <w:rPr>
          <w:rStyle w:val="c10"/>
          <w:b/>
          <w:bCs/>
          <w:color w:val="FF0000"/>
          <w:sz w:val="28"/>
          <w:szCs w:val="27"/>
        </w:rPr>
        <w:t>«Незнакомые предметы - опасность для детей и взрослых»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 Совершая террористические акты, террористы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размещают их зачастую в мусорных контейнерах, автомобилях.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Во всех случаях террористы стремятся убить как можно больше людей и нанести наибольший материальный ущерб, поэтому для взрывов выбирают наиболее людные места и «часы пик».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Об опасности взрыва можно судить по следующим признак</w:t>
      </w:r>
      <w:bookmarkStart w:id="0" w:name="_GoBack"/>
      <w:bookmarkEnd w:id="0"/>
      <w:r w:rsidRPr="002111D5">
        <w:rPr>
          <w:rStyle w:val="c0"/>
          <w:color w:val="000000"/>
          <w:sz w:val="28"/>
          <w:szCs w:val="27"/>
        </w:rPr>
        <w:t>ам: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1. Наличие неизвестного свертка или какой-либо детали в машине, на лестнице, в квартире и т.д.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2. Натянутая проволока или шнур.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3. Провода или изолирующая лента, свисающие из-под машины.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4. Чужая сумка, портфель, коробка, какой-либо предмет, обнаруженный в машине, у дверей квартиры, в подъезде.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Не предпринимайте самостоятельно никаких действий с взрывными устройствами или предметами, похожими на взрывное устройство – это может привести к их взрыву, многочисленным жертвам и разрушениям!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Объясните детям, что необходимо сообщать взрослым или сотрудникам милиции: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· Об обнаруженных на улице или в здании бесхозных вещах.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· О подозрительных предметах в общественных местах: в подъезде дома, транспорте или в школе.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Объясните детям, что во всех перечисленных случаях необходимо: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1. Не трогать, не вскрывать и не передвигать находку.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2. Не брать у незнакомых людей на улице сумки, свертки, игрушки и т.д.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3. Отойти на безопасное расстояние.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4. Сообщить о находке сотруднику полиции.</w:t>
      </w:r>
    </w:p>
    <w:p w:rsidR="002111D5" w:rsidRPr="002111D5" w:rsidRDefault="002111D5" w:rsidP="002111D5">
      <w:pPr>
        <w:pStyle w:val="c3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 </w:t>
      </w:r>
    </w:p>
    <w:p w:rsidR="002111D5" w:rsidRPr="002111D5" w:rsidRDefault="002111D5" w:rsidP="002111D5">
      <w:pPr>
        <w:pStyle w:val="c1"/>
        <w:spacing w:before="0" w:beforeAutospacing="0" w:after="0" w:afterAutospacing="0"/>
        <w:jc w:val="center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Будьте бдительны и это поможет вам</w:t>
      </w:r>
    </w:p>
    <w:p w:rsidR="002111D5" w:rsidRPr="002111D5" w:rsidRDefault="002111D5" w:rsidP="002111D5">
      <w:pPr>
        <w:pStyle w:val="c1"/>
        <w:spacing w:before="0" w:beforeAutospacing="0" w:after="0" w:afterAutospacing="0"/>
        <w:jc w:val="center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сохранить вашу жизнь, жизнь близких и</w:t>
      </w:r>
    </w:p>
    <w:p w:rsidR="002111D5" w:rsidRPr="002111D5" w:rsidRDefault="002111D5" w:rsidP="002111D5">
      <w:pPr>
        <w:pStyle w:val="c1"/>
        <w:spacing w:before="0" w:beforeAutospacing="0" w:after="0" w:afterAutospacing="0"/>
        <w:jc w:val="center"/>
        <w:rPr>
          <w:color w:val="000000"/>
          <w:sz w:val="22"/>
          <w:szCs w:val="20"/>
        </w:rPr>
      </w:pPr>
      <w:r w:rsidRPr="002111D5">
        <w:rPr>
          <w:rStyle w:val="c0"/>
          <w:color w:val="000000"/>
          <w:sz w:val="28"/>
          <w:szCs w:val="27"/>
        </w:rPr>
        <w:t>окружающих вас людей.</w:t>
      </w:r>
    </w:p>
    <w:p w:rsidR="003E1FA6" w:rsidRPr="002111D5" w:rsidRDefault="003E1FA6">
      <w:pPr>
        <w:rPr>
          <w:rFonts w:ascii="Times New Roman" w:hAnsi="Times New Roman" w:cs="Times New Roman"/>
          <w:sz w:val="24"/>
        </w:rPr>
      </w:pPr>
    </w:p>
    <w:sectPr w:rsidR="003E1FA6" w:rsidRPr="0021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FC"/>
    <w:rsid w:val="002111D5"/>
    <w:rsid w:val="003E1FA6"/>
    <w:rsid w:val="0067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EE525-C50D-4BF8-AB7B-7D563FEA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1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11D5"/>
  </w:style>
  <w:style w:type="character" w:customStyle="1" w:styleId="c10">
    <w:name w:val="c10"/>
    <w:basedOn w:val="a0"/>
    <w:rsid w:val="002111D5"/>
  </w:style>
  <w:style w:type="paragraph" w:customStyle="1" w:styleId="c3">
    <w:name w:val="c3"/>
    <w:basedOn w:val="a"/>
    <w:rsid w:val="0021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2023-05-31T07:55:00Z</dcterms:created>
  <dcterms:modified xsi:type="dcterms:W3CDTF">2023-05-31T07:56:00Z</dcterms:modified>
</cp:coreProperties>
</file>